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7"/>
        <w:gridCol w:w="1845"/>
        <w:gridCol w:w="12"/>
        <w:gridCol w:w="2317"/>
        <w:gridCol w:w="1675"/>
        <w:gridCol w:w="1852"/>
        <w:gridCol w:w="1628"/>
        <w:gridCol w:w="130"/>
        <w:gridCol w:w="2308"/>
        <w:gridCol w:w="1724"/>
      </w:tblGrid>
      <w:tr w:rsidR="00177D76" w:rsidRPr="00177D76" w:rsidTr="005A7CBB">
        <w:tc>
          <w:tcPr>
            <w:tcW w:w="1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177D76">
              <w:rPr>
                <w:rFonts w:ascii="Arial" w:hAnsi="Arial" w:cs="Arial"/>
                <w:b/>
                <w:sz w:val="18"/>
                <w:szCs w:val="18"/>
              </w:rPr>
              <w:t>Iкурс</w:t>
            </w:r>
            <w:proofErr w:type="spellEnd"/>
          </w:p>
        </w:tc>
        <w:tc>
          <w:tcPr>
            <w:tcW w:w="1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b/>
                <w:sz w:val="18"/>
                <w:szCs w:val="18"/>
              </w:rPr>
              <w:t>II курс</w:t>
            </w: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b/>
                <w:sz w:val="18"/>
                <w:szCs w:val="18"/>
              </w:rPr>
              <w:t>III курс</w:t>
            </w:r>
          </w:p>
        </w:tc>
        <w:tc>
          <w:tcPr>
            <w:tcW w:w="1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b/>
                <w:sz w:val="18"/>
                <w:szCs w:val="18"/>
              </w:rPr>
              <w:t>IV курс</w:t>
            </w:r>
          </w:p>
        </w:tc>
      </w:tr>
      <w:tr w:rsidR="006F3DAF" w:rsidRPr="00177D76" w:rsidTr="005A7CBB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177D76" w:rsidRPr="00177D76" w:rsidTr="00177D76">
        <w:trPr>
          <w:trHeight w:val="51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76" w:rsidRPr="00177D76" w:rsidRDefault="00177D76" w:rsidP="00177D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b/>
                <w:sz w:val="18"/>
                <w:szCs w:val="18"/>
              </w:rPr>
              <w:t>Обов’язкові навчальні дисципліни</w:t>
            </w:r>
          </w:p>
        </w:tc>
      </w:tr>
      <w:tr w:rsidR="006F3DAF" w:rsidRPr="00177D76" w:rsidTr="005A7CBB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F3DAF" w:rsidRPr="00177D76" w:rsidTr="005A7CBB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76" w:rsidRPr="00177D76" w:rsidRDefault="00D410A7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Основи мовної комунікації</w:t>
            </w:r>
          </w:p>
          <w:p w:rsidR="00177D76" w:rsidRPr="00177D76" w:rsidRDefault="00D410A7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 xml:space="preserve">(3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кр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>. – зал.)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410A7" w:rsidRPr="00177D76" w:rsidTr="005A7CBB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A7" w:rsidRDefault="00D410A7" w:rsidP="00177D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Інтелектуальна власність</w:t>
            </w:r>
          </w:p>
          <w:p w:rsidR="00D410A7" w:rsidRDefault="00D410A7" w:rsidP="00177D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 xml:space="preserve">(3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кр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>. – зал.)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A7" w:rsidRPr="00177D76" w:rsidRDefault="00D410A7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A7" w:rsidRPr="00177D76" w:rsidRDefault="00D410A7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A7" w:rsidRPr="00177D76" w:rsidRDefault="00D410A7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A7" w:rsidRPr="00177D76" w:rsidRDefault="00D410A7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A7" w:rsidRPr="00177D76" w:rsidRDefault="00D410A7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A7" w:rsidRPr="00177D76" w:rsidRDefault="00D410A7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A7" w:rsidRPr="00177D76" w:rsidRDefault="00D410A7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410A7" w:rsidRPr="00177D76" w:rsidTr="005A7CBB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A7" w:rsidRDefault="00D410A7" w:rsidP="00177D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Основи безпеки в галузі</w:t>
            </w:r>
          </w:p>
          <w:p w:rsidR="00D410A7" w:rsidRDefault="00D410A7" w:rsidP="00177D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 xml:space="preserve">(3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кр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>. – зал.)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A7" w:rsidRPr="00177D76" w:rsidRDefault="00D410A7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A7" w:rsidRPr="00177D76" w:rsidRDefault="00D410A7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A7" w:rsidRPr="00177D76" w:rsidRDefault="00D410A7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A7" w:rsidRPr="00177D76" w:rsidRDefault="00D410A7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A7" w:rsidRPr="00177D76" w:rsidRDefault="00D410A7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A7" w:rsidRPr="00177D76" w:rsidRDefault="00D410A7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A7" w:rsidRPr="00177D76" w:rsidRDefault="00D410A7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410A7" w:rsidRPr="00177D76" w:rsidTr="005A7CBB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A7" w:rsidRDefault="00D410A7" w:rsidP="00177D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A7" w:rsidRDefault="00D410A7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Бренд-менеджмент</w:t>
            </w:r>
          </w:p>
          <w:p w:rsidR="00D410A7" w:rsidRPr="00177D76" w:rsidRDefault="00D410A7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 xml:space="preserve">(3кр. –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екз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A7" w:rsidRPr="00177D76" w:rsidRDefault="00D410A7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A7" w:rsidRPr="00177D76" w:rsidRDefault="00D410A7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A7" w:rsidRPr="00177D76" w:rsidRDefault="00D410A7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A7" w:rsidRPr="00177D76" w:rsidRDefault="00D410A7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A7" w:rsidRPr="00177D76" w:rsidRDefault="00D410A7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A7" w:rsidRPr="00177D76" w:rsidRDefault="00D410A7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7D76" w:rsidRPr="00177D76" w:rsidTr="00177D7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b/>
                <w:sz w:val="18"/>
                <w:szCs w:val="18"/>
              </w:rPr>
              <w:t>Фундаментальна підготовка</w:t>
            </w:r>
          </w:p>
        </w:tc>
      </w:tr>
      <w:tr w:rsidR="006F3DAF" w:rsidRPr="00177D76" w:rsidTr="005A7CBB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76" w:rsidRPr="00D410A7" w:rsidRDefault="00D410A7" w:rsidP="00D41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Курортний туризм та 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SPA</w:t>
            </w:r>
          </w:p>
          <w:p w:rsidR="00D410A7" w:rsidRPr="00D410A7" w:rsidRDefault="00D410A7" w:rsidP="00D41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77D76">
              <w:rPr>
                <w:rFonts w:ascii="Arial" w:hAnsi="Arial" w:cs="Arial"/>
                <w:sz w:val="18"/>
                <w:szCs w:val="18"/>
              </w:rPr>
              <w:t xml:space="preserve">кр. –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екз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F3DAF" w:rsidRPr="00177D76" w:rsidTr="005A7CBB">
        <w:trPr>
          <w:trHeight w:val="756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76" w:rsidRPr="00177D76" w:rsidRDefault="00D410A7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Фінансовий менеджмент</w:t>
            </w:r>
          </w:p>
          <w:p w:rsidR="00177D76" w:rsidRPr="00177D76" w:rsidRDefault="00177D76" w:rsidP="00D41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>(</w:t>
            </w:r>
            <w:r w:rsidR="00D410A7">
              <w:rPr>
                <w:rFonts w:ascii="Arial" w:hAnsi="Arial" w:cs="Arial"/>
                <w:sz w:val="18"/>
                <w:szCs w:val="18"/>
              </w:rPr>
              <w:t>4</w:t>
            </w:r>
            <w:r w:rsidRPr="00177D76">
              <w:rPr>
                <w:rFonts w:ascii="Arial" w:hAnsi="Arial" w:cs="Arial"/>
                <w:sz w:val="18"/>
                <w:szCs w:val="18"/>
              </w:rPr>
              <w:t xml:space="preserve">кр. –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екз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F3DAF" w:rsidRPr="00177D76" w:rsidTr="005A7CBB">
        <w:trPr>
          <w:trHeight w:val="754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410A7" w:rsidRDefault="00D410A7" w:rsidP="00177D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Ціноутворення в галузі</w:t>
            </w:r>
            <w:r w:rsidRPr="00177D7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77D76" w:rsidRPr="00177D76" w:rsidRDefault="00D410A7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177D76">
              <w:rPr>
                <w:rFonts w:ascii="Arial" w:hAnsi="Arial" w:cs="Arial"/>
                <w:sz w:val="18"/>
                <w:szCs w:val="18"/>
              </w:rPr>
              <w:t xml:space="preserve">кр. –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екз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A7" w:rsidRDefault="00D410A7" w:rsidP="00177D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410A7" w:rsidRDefault="00D410A7" w:rsidP="00177D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D410A7">
            <w:pPr>
              <w:spacing w:after="0" w:line="240" w:lineRule="auto"/>
              <w:ind w:hanging="1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A7CBB" w:rsidRPr="00177D76" w:rsidTr="005A7CBB">
        <w:trPr>
          <w:trHeight w:val="754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A7CBB" w:rsidRDefault="005A7CBB" w:rsidP="00177D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BB" w:rsidRDefault="005A7CBB" w:rsidP="00177D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B" w:rsidRDefault="005A7CBB" w:rsidP="005A7CBB">
            <w:pPr>
              <w:spacing w:after="0" w:line="240" w:lineRule="auto"/>
              <w:ind w:hanging="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Стратегічний менеджмент</w:t>
            </w:r>
          </w:p>
          <w:p w:rsidR="005A7CBB" w:rsidRDefault="005A7CBB" w:rsidP="005A7CBB">
            <w:pPr>
              <w:spacing w:after="0" w:line="240" w:lineRule="auto"/>
              <w:ind w:hanging="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177D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кр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 xml:space="preserve">. –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екз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B" w:rsidRPr="00177D76" w:rsidRDefault="005A7CBB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B" w:rsidRPr="00177D76" w:rsidRDefault="005A7CBB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B" w:rsidRPr="00177D76" w:rsidRDefault="005A7CBB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B" w:rsidRPr="00177D76" w:rsidRDefault="005A7CBB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B" w:rsidRPr="00177D76" w:rsidRDefault="005A7CBB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F3DAF" w:rsidRPr="00177D76" w:rsidTr="005A7CBB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410A7" w:rsidRDefault="00D410A7" w:rsidP="00177D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Біржовий ринок</w:t>
            </w:r>
            <w:r w:rsidRPr="00177D7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77D76" w:rsidRPr="00177D76" w:rsidRDefault="00177D76" w:rsidP="00D41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 xml:space="preserve">(3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кр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>. –</w:t>
            </w:r>
            <w:r w:rsidR="00D410A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410A7">
              <w:rPr>
                <w:rFonts w:ascii="Arial" w:hAnsi="Arial" w:cs="Arial"/>
                <w:sz w:val="18"/>
                <w:szCs w:val="18"/>
              </w:rPr>
              <w:t>екз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 xml:space="preserve">.)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76" w:rsidRDefault="00177D76" w:rsidP="00177D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7CBB" w:rsidRPr="00177D76" w:rsidRDefault="005A7CBB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ind w:hanging="1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F3DAF" w:rsidRPr="00177D76" w:rsidTr="005A7CBB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A7CBB" w:rsidRDefault="005A7CBB" w:rsidP="00177D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Менеджмент персоналу</w:t>
            </w:r>
          </w:p>
          <w:p w:rsidR="00177D76" w:rsidRPr="00177D76" w:rsidRDefault="00D410A7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7D76" w:rsidRPr="00177D76">
              <w:rPr>
                <w:rFonts w:ascii="Arial" w:hAnsi="Arial" w:cs="Arial"/>
                <w:sz w:val="18"/>
                <w:szCs w:val="18"/>
              </w:rPr>
              <w:t>(</w:t>
            </w:r>
            <w:r w:rsidR="00177D76">
              <w:rPr>
                <w:rFonts w:ascii="Arial" w:hAnsi="Arial" w:cs="Arial"/>
                <w:sz w:val="18"/>
                <w:szCs w:val="18"/>
              </w:rPr>
              <w:t>4</w:t>
            </w:r>
            <w:r w:rsidR="00177D76" w:rsidRPr="00177D76">
              <w:rPr>
                <w:rFonts w:ascii="Arial" w:hAnsi="Arial" w:cs="Arial"/>
                <w:sz w:val="18"/>
                <w:szCs w:val="18"/>
              </w:rPr>
              <w:t xml:space="preserve">кр. – </w:t>
            </w:r>
            <w:proofErr w:type="spellStart"/>
            <w:r w:rsidR="00177D76" w:rsidRPr="00177D76">
              <w:rPr>
                <w:rFonts w:ascii="Arial" w:hAnsi="Arial" w:cs="Arial"/>
                <w:sz w:val="18"/>
                <w:szCs w:val="18"/>
              </w:rPr>
              <w:t>екз</w:t>
            </w:r>
            <w:proofErr w:type="spellEnd"/>
            <w:r w:rsidR="00177D76" w:rsidRPr="00177D76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ind w:hanging="1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7D76" w:rsidRPr="00177D76" w:rsidTr="00177D7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BB" w:rsidRDefault="005A7CBB" w:rsidP="00177D7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b/>
                <w:sz w:val="18"/>
                <w:szCs w:val="18"/>
              </w:rPr>
              <w:t>ІІ Цикл професійної підготовки</w:t>
            </w:r>
          </w:p>
        </w:tc>
      </w:tr>
      <w:tr w:rsidR="005A7CBB" w:rsidRPr="00177D76" w:rsidTr="005A7CBB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A7CBB" w:rsidRPr="00177D76" w:rsidRDefault="005A7CBB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A7CBB" w:rsidRDefault="005A7CBB" w:rsidP="00177D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Ресторанні технології</w:t>
            </w:r>
          </w:p>
          <w:p w:rsidR="005A7CBB" w:rsidRPr="00177D76" w:rsidRDefault="005A7CBB" w:rsidP="005A7C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177D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кр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 xml:space="preserve">.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екз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BB" w:rsidRPr="00177D76" w:rsidRDefault="005A7CBB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BB" w:rsidRDefault="005A7CBB" w:rsidP="00177D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7CBB" w:rsidRPr="00177D76" w:rsidRDefault="005A7CBB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BB" w:rsidRDefault="005A7CBB" w:rsidP="00177D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B" w:rsidRPr="00177D76" w:rsidRDefault="005A7CBB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B" w:rsidRPr="00177D76" w:rsidRDefault="005A7CBB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B" w:rsidRPr="00177D76" w:rsidRDefault="005A7CBB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A7CBB" w:rsidRPr="00177D76" w:rsidTr="005A7CBB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A7CBB" w:rsidRPr="00177D76" w:rsidRDefault="005A7CBB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A7CBB" w:rsidRPr="00177D76" w:rsidRDefault="005A7CBB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4" w:rsidRDefault="00DD2644" w:rsidP="00DD2644">
            <w:pPr>
              <w:spacing w:after="0" w:line="240" w:lineRule="auto"/>
              <w:ind w:hanging="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Управління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івент-кейтерингом</w:t>
            </w:r>
            <w:proofErr w:type="spellEnd"/>
          </w:p>
          <w:p w:rsidR="00DD2644" w:rsidRDefault="00DD2644" w:rsidP="00DD26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 xml:space="preserve"> (4кр. –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екз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>.)</w:t>
            </w:r>
          </w:p>
          <w:p w:rsidR="005A7CBB" w:rsidRPr="00177D76" w:rsidRDefault="005A7CBB" w:rsidP="00177D76">
            <w:pPr>
              <w:spacing w:after="0" w:line="240" w:lineRule="auto"/>
              <w:ind w:hanging="1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BB" w:rsidRPr="00177D76" w:rsidRDefault="005A7CBB" w:rsidP="00DD2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BB" w:rsidRDefault="005A7CBB" w:rsidP="00177D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B" w:rsidRPr="00177D76" w:rsidRDefault="005A7CBB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B" w:rsidRPr="00177D76" w:rsidRDefault="005A7CBB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B" w:rsidRPr="00177D76" w:rsidRDefault="005A7CBB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F3DAF" w:rsidRPr="00177D76" w:rsidTr="005A7CBB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BB" w:rsidRDefault="005A7CBB" w:rsidP="00177D76">
            <w:pPr>
              <w:spacing w:after="0" w:line="240" w:lineRule="auto"/>
              <w:ind w:hanging="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Управління сервісними операціями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сервісологія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77D76" w:rsidRPr="00177D76" w:rsidRDefault="00D410A7" w:rsidP="005A7CBB">
            <w:pPr>
              <w:spacing w:after="0" w:line="240" w:lineRule="auto"/>
              <w:ind w:hanging="1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7D76" w:rsidRPr="00177D76">
              <w:rPr>
                <w:rFonts w:ascii="Arial" w:hAnsi="Arial" w:cs="Arial"/>
                <w:sz w:val="18"/>
                <w:szCs w:val="18"/>
              </w:rPr>
              <w:t>(</w:t>
            </w:r>
            <w:r w:rsidR="005A7CBB">
              <w:rPr>
                <w:rFonts w:ascii="Arial" w:hAnsi="Arial" w:cs="Arial"/>
                <w:sz w:val="18"/>
                <w:szCs w:val="18"/>
              </w:rPr>
              <w:t>3</w:t>
            </w:r>
            <w:r w:rsidR="00177D76" w:rsidRPr="00177D76">
              <w:rPr>
                <w:rFonts w:ascii="Arial" w:hAnsi="Arial" w:cs="Arial"/>
                <w:sz w:val="18"/>
                <w:szCs w:val="18"/>
              </w:rPr>
              <w:t>кр. –</w:t>
            </w:r>
            <w:r w:rsidR="005A7CB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A7CBB">
              <w:rPr>
                <w:rFonts w:ascii="Arial" w:hAnsi="Arial" w:cs="Arial"/>
                <w:sz w:val="18"/>
                <w:szCs w:val="18"/>
              </w:rPr>
              <w:t>екз</w:t>
            </w:r>
            <w:proofErr w:type="spellEnd"/>
            <w:r w:rsidR="00177D76" w:rsidRPr="00177D76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76" w:rsidRDefault="00177D76" w:rsidP="00177D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7CBB" w:rsidRPr="00177D76" w:rsidRDefault="005A7CBB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BB" w:rsidRDefault="005A7CBB" w:rsidP="00177D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7CBB" w:rsidRPr="00177D76" w:rsidRDefault="005A7CBB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BB" w:rsidRDefault="005A7CBB" w:rsidP="00177D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ind w:hanging="1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F3DAF" w:rsidRPr="00177D76" w:rsidTr="005A7CBB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B" w:rsidRDefault="005A7CBB" w:rsidP="00177D76">
            <w:pPr>
              <w:spacing w:after="0" w:line="240" w:lineRule="auto"/>
              <w:ind w:hanging="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Інноваційні тренди в галузі харчування</w:t>
            </w:r>
          </w:p>
          <w:p w:rsidR="00A4551A" w:rsidRPr="00177D76" w:rsidRDefault="00D410A7" w:rsidP="00177D76">
            <w:pPr>
              <w:spacing w:after="0" w:line="240" w:lineRule="auto"/>
              <w:ind w:hanging="1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4551A" w:rsidRPr="00177D76">
              <w:rPr>
                <w:rFonts w:ascii="Arial" w:hAnsi="Arial" w:cs="Arial"/>
                <w:sz w:val="18"/>
                <w:szCs w:val="18"/>
              </w:rPr>
              <w:t xml:space="preserve">(3 </w:t>
            </w:r>
            <w:proofErr w:type="spellStart"/>
            <w:r w:rsidR="00A4551A" w:rsidRPr="00177D76">
              <w:rPr>
                <w:rFonts w:ascii="Arial" w:hAnsi="Arial" w:cs="Arial"/>
                <w:sz w:val="18"/>
                <w:szCs w:val="18"/>
              </w:rPr>
              <w:t>кр</w:t>
            </w:r>
            <w:proofErr w:type="spellEnd"/>
            <w:r w:rsidR="00A4551A" w:rsidRPr="00177D76">
              <w:rPr>
                <w:rFonts w:ascii="Arial" w:hAnsi="Arial" w:cs="Arial"/>
                <w:sz w:val="18"/>
                <w:szCs w:val="18"/>
              </w:rPr>
              <w:t>. – зал.)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ind w:hanging="1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7D76" w:rsidRPr="00177D76" w:rsidTr="00177D76">
        <w:trPr>
          <w:trHeight w:val="26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b/>
                <w:sz w:val="18"/>
                <w:szCs w:val="18"/>
              </w:rPr>
              <w:t>ІІІ. Дисципліни вільного вибору студента</w:t>
            </w:r>
          </w:p>
        </w:tc>
      </w:tr>
      <w:tr w:rsidR="00177D76" w:rsidRPr="00177D76" w:rsidTr="00177D76">
        <w:trPr>
          <w:trHeight w:val="26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76" w:rsidRPr="00177D76" w:rsidRDefault="00177D76" w:rsidP="001A6B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b/>
                <w:sz w:val="18"/>
                <w:szCs w:val="18"/>
              </w:rPr>
              <w:t xml:space="preserve">Спеціалізація: </w:t>
            </w:r>
            <w:r w:rsidR="001A6B80">
              <w:rPr>
                <w:rFonts w:ascii="Arial" w:hAnsi="Arial" w:cs="Arial"/>
                <w:b/>
                <w:sz w:val="18"/>
                <w:szCs w:val="18"/>
              </w:rPr>
              <w:t>Організація анімаційних послуг</w:t>
            </w:r>
          </w:p>
        </w:tc>
      </w:tr>
      <w:tr w:rsidR="00A4551A" w:rsidRPr="00177D76" w:rsidTr="005A7CBB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1A" w:rsidRPr="00177D76" w:rsidRDefault="00A4551A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1A" w:rsidRPr="00177D76" w:rsidRDefault="00A4551A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1A" w:rsidRDefault="00A4551A" w:rsidP="00177D76">
            <w:pPr>
              <w:spacing w:after="0" w:line="240" w:lineRule="auto"/>
              <w:ind w:hanging="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6B80">
              <w:rPr>
                <w:rFonts w:ascii="Arial" w:hAnsi="Arial" w:cs="Arial"/>
                <w:sz w:val="18"/>
                <w:szCs w:val="18"/>
              </w:rPr>
              <w:t>Тренінг з організації дозвілля</w:t>
            </w:r>
          </w:p>
          <w:p w:rsidR="001A6B80" w:rsidRPr="00177D76" w:rsidRDefault="001A6B80" w:rsidP="00177D76">
            <w:pPr>
              <w:spacing w:after="0" w:line="240" w:lineRule="auto"/>
              <w:ind w:hanging="1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 xml:space="preserve">(3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кр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>. – зал.)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1A" w:rsidRPr="00177D76" w:rsidRDefault="00A4551A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1A" w:rsidRPr="00177D76" w:rsidRDefault="00A4551A" w:rsidP="00A45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F3DAF" w:rsidRPr="00177D76" w:rsidTr="005A7CBB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80" w:rsidRDefault="001A6B80" w:rsidP="00177D76">
            <w:pPr>
              <w:spacing w:after="0" w:line="240" w:lineRule="auto"/>
              <w:ind w:hanging="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Дитяча анімація</w:t>
            </w:r>
          </w:p>
          <w:p w:rsidR="00177D76" w:rsidRPr="00177D76" w:rsidRDefault="001A6B80" w:rsidP="00177D76">
            <w:pPr>
              <w:spacing w:after="0" w:line="240" w:lineRule="auto"/>
              <w:ind w:hanging="1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 xml:space="preserve">(3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кр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>. – зал.)</w:t>
            </w:r>
            <w:r w:rsidR="00177D76" w:rsidRPr="00177D7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D41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F3DAF" w:rsidRPr="00177D76" w:rsidTr="005A7CBB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Default="001A6B80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Організація анімаційних послуг в готельно-ресторанних комплексах</w:t>
            </w:r>
          </w:p>
          <w:p w:rsidR="001A6B80" w:rsidRPr="00177D76" w:rsidRDefault="001A6B80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 xml:space="preserve">(3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кр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>. – зал.)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76" w:rsidRPr="001A6B80" w:rsidRDefault="00177D76" w:rsidP="001428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F3DAF" w:rsidRPr="00177D76" w:rsidTr="005A7CBB">
        <w:trPr>
          <w:trHeight w:val="479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Default="001A6B80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Управління готельно-анімаційними послугами</w:t>
            </w:r>
            <w:r w:rsidR="00DD26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і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програмами</w:t>
            </w:r>
          </w:p>
          <w:p w:rsidR="001A6B80" w:rsidRPr="00177D76" w:rsidRDefault="001A6B80" w:rsidP="001A6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 xml:space="preserve">(3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кр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 xml:space="preserve">.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екз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76" w:rsidRPr="00177D76" w:rsidRDefault="00D410A7" w:rsidP="00DD2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F3DAF" w:rsidRPr="00177D76" w:rsidTr="005A7CBB">
        <w:trPr>
          <w:trHeight w:val="479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Default="00DD2644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Анімаційний готельний менеджмент</w:t>
            </w:r>
          </w:p>
          <w:p w:rsidR="00DD2644" w:rsidRPr="00177D76" w:rsidRDefault="00DD2644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77D76">
              <w:rPr>
                <w:rFonts w:ascii="Arial" w:hAnsi="Arial" w:cs="Arial"/>
                <w:sz w:val="18"/>
                <w:szCs w:val="18"/>
              </w:rPr>
              <w:t>кр. 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екз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F3DAF" w:rsidRPr="00177D76" w:rsidTr="005A7CBB">
        <w:trPr>
          <w:trHeight w:val="479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Default="00DD2644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Спортивна анімація</w:t>
            </w:r>
          </w:p>
          <w:p w:rsidR="00DD2644" w:rsidRPr="00177D76" w:rsidRDefault="00DD2644" w:rsidP="00DD2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77D76">
              <w:rPr>
                <w:rFonts w:ascii="Arial" w:hAnsi="Arial" w:cs="Arial"/>
                <w:sz w:val="18"/>
                <w:szCs w:val="18"/>
              </w:rPr>
              <w:t>кр. –</w:t>
            </w:r>
            <w:r>
              <w:rPr>
                <w:rFonts w:ascii="Arial" w:hAnsi="Arial" w:cs="Arial"/>
                <w:sz w:val="18"/>
                <w:szCs w:val="18"/>
              </w:rPr>
              <w:t xml:space="preserve">  зал</w:t>
            </w:r>
            <w:r w:rsidRPr="00177D76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F3DAF" w:rsidRPr="00177D76" w:rsidTr="005A7CBB">
        <w:trPr>
          <w:trHeight w:val="479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Default="00DD2644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Інвентивний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менеджмнт</w:t>
            </w:r>
            <w:proofErr w:type="spellEnd"/>
          </w:p>
          <w:p w:rsidR="00DD2644" w:rsidRPr="00177D76" w:rsidRDefault="00DD2644" w:rsidP="00DD2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77D76">
              <w:rPr>
                <w:rFonts w:ascii="Arial" w:hAnsi="Arial" w:cs="Arial"/>
                <w:sz w:val="18"/>
                <w:szCs w:val="18"/>
              </w:rPr>
              <w:t>кр. –</w:t>
            </w:r>
            <w:r>
              <w:rPr>
                <w:rFonts w:ascii="Arial" w:hAnsi="Arial" w:cs="Arial"/>
                <w:sz w:val="18"/>
                <w:szCs w:val="18"/>
              </w:rPr>
              <w:t xml:space="preserve"> зал</w:t>
            </w:r>
            <w:r w:rsidRPr="00177D76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33E70" w:rsidRPr="00177D76" w:rsidTr="00233E70">
        <w:trPr>
          <w:trHeight w:val="47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70" w:rsidRDefault="00233E70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:rsidR="00233E70" w:rsidRDefault="00233E70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33E7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Спеціалізація: Інноваційні технології в готельно-ресторанному бізнесі</w:t>
            </w:r>
          </w:p>
          <w:p w:rsidR="00233E70" w:rsidRPr="00233E70" w:rsidRDefault="00233E70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:rsidR="00233E70" w:rsidRPr="00177D76" w:rsidRDefault="00233E70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33E70" w:rsidRPr="00177D76" w:rsidTr="005A7CBB">
        <w:trPr>
          <w:trHeight w:val="479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70" w:rsidRDefault="00233E70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70" w:rsidRPr="00177D76" w:rsidRDefault="00233E70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70" w:rsidRDefault="00233E70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Прогнозування світових трендів у готельно-ресторанній індустрії</w:t>
            </w:r>
          </w:p>
          <w:p w:rsidR="00233E70" w:rsidRDefault="00233E70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77D76">
              <w:rPr>
                <w:rFonts w:ascii="Arial" w:hAnsi="Arial" w:cs="Arial"/>
                <w:sz w:val="18"/>
                <w:szCs w:val="18"/>
              </w:rPr>
              <w:t>кр. –</w:t>
            </w:r>
            <w:r>
              <w:rPr>
                <w:rFonts w:ascii="Arial" w:hAnsi="Arial" w:cs="Arial"/>
                <w:sz w:val="18"/>
                <w:szCs w:val="18"/>
              </w:rPr>
              <w:t xml:space="preserve">  зал</w:t>
            </w:r>
            <w:r w:rsidRPr="00177D76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70" w:rsidRPr="00177D76" w:rsidRDefault="00233E70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70" w:rsidRPr="00177D76" w:rsidRDefault="00233E70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70" w:rsidRPr="00177D76" w:rsidRDefault="00233E70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70" w:rsidRPr="00177D76" w:rsidRDefault="00233E70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70" w:rsidRPr="00177D76" w:rsidRDefault="00233E70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33E70" w:rsidRPr="00177D76" w:rsidTr="005A7CBB">
        <w:trPr>
          <w:trHeight w:val="479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70" w:rsidRDefault="00233E70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70" w:rsidRPr="00177D76" w:rsidRDefault="00233E70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70" w:rsidRDefault="00233E70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Бізнес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стртап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 готельно-ресторанній справі</w:t>
            </w:r>
          </w:p>
          <w:p w:rsidR="00233E70" w:rsidRDefault="00233E70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77D76">
              <w:rPr>
                <w:rFonts w:ascii="Arial" w:hAnsi="Arial" w:cs="Arial"/>
                <w:sz w:val="18"/>
                <w:szCs w:val="18"/>
              </w:rPr>
              <w:t>кр. –</w:t>
            </w:r>
            <w:r>
              <w:rPr>
                <w:rFonts w:ascii="Arial" w:hAnsi="Arial" w:cs="Arial"/>
                <w:sz w:val="18"/>
                <w:szCs w:val="18"/>
              </w:rPr>
              <w:t xml:space="preserve">  зал</w:t>
            </w:r>
            <w:r w:rsidRPr="00177D76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70" w:rsidRPr="00177D76" w:rsidRDefault="00233E70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70" w:rsidRPr="00177D76" w:rsidRDefault="00233E70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70" w:rsidRPr="00177D76" w:rsidRDefault="00233E70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70" w:rsidRPr="00177D76" w:rsidRDefault="00233E70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70" w:rsidRPr="00177D76" w:rsidRDefault="00233E70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33E70" w:rsidRPr="00177D76" w:rsidTr="005A7CBB">
        <w:trPr>
          <w:trHeight w:val="479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70" w:rsidRDefault="00233E70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70" w:rsidRDefault="00233E70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Креативні стилі приготування страв</w:t>
            </w:r>
          </w:p>
          <w:p w:rsidR="00233E70" w:rsidRPr="00177D76" w:rsidRDefault="00233E70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77D76">
              <w:rPr>
                <w:rFonts w:ascii="Arial" w:hAnsi="Arial" w:cs="Arial"/>
                <w:sz w:val="18"/>
                <w:szCs w:val="18"/>
              </w:rPr>
              <w:t>кр. –</w:t>
            </w:r>
            <w:r>
              <w:rPr>
                <w:rFonts w:ascii="Arial" w:hAnsi="Arial" w:cs="Arial"/>
                <w:sz w:val="18"/>
                <w:szCs w:val="18"/>
              </w:rPr>
              <w:t xml:space="preserve">  зал</w:t>
            </w:r>
            <w:r w:rsidRPr="00177D76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70" w:rsidRDefault="00233E70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70" w:rsidRPr="00177D76" w:rsidRDefault="00233E70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70" w:rsidRPr="00177D76" w:rsidRDefault="00233E70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70" w:rsidRPr="00177D76" w:rsidRDefault="00233E70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70" w:rsidRPr="00177D76" w:rsidRDefault="00233E70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70" w:rsidRPr="00177D76" w:rsidRDefault="00233E70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33E70" w:rsidRPr="00177D76" w:rsidTr="005A7CBB">
        <w:trPr>
          <w:trHeight w:val="479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70" w:rsidRDefault="00233E70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70" w:rsidRPr="00177D76" w:rsidRDefault="00233E70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70" w:rsidRDefault="00233E70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Управління проектами в ГРГ</w:t>
            </w:r>
          </w:p>
          <w:p w:rsidR="00233E70" w:rsidRDefault="00233E70" w:rsidP="00233E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77D76">
              <w:rPr>
                <w:rFonts w:ascii="Arial" w:hAnsi="Arial" w:cs="Arial"/>
                <w:sz w:val="18"/>
                <w:szCs w:val="18"/>
              </w:rPr>
              <w:t>кр. –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екз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70" w:rsidRPr="00177D76" w:rsidRDefault="00233E70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70" w:rsidRPr="00177D76" w:rsidRDefault="00233E70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70" w:rsidRPr="00177D76" w:rsidRDefault="00233E70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70" w:rsidRPr="00177D76" w:rsidRDefault="00233E70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70" w:rsidRPr="00233E70" w:rsidRDefault="00233E70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</w:tr>
      <w:tr w:rsidR="00233E70" w:rsidRPr="00177D76" w:rsidTr="005A7CBB">
        <w:trPr>
          <w:trHeight w:val="479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70" w:rsidRDefault="00233E70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70" w:rsidRPr="00177D76" w:rsidRDefault="00233E70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70" w:rsidRDefault="00233E70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Стратегічний аналіз в готельно-ресторанному бізнесі</w:t>
            </w:r>
          </w:p>
          <w:p w:rsidR="00233E70" w:rsidRDefault="00233E70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77D76">
              <w:rPr>
                <w:rFonts w:ascii="Arial" w:hAnsi="Arial" w:cs="Arial"/>
                <w:sz w:val="18"/>
                <w:szCs w:val="18"/>
              </w:rPr>
              <w:t>кр. –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екз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70" w:rsidRPr="00177D76" w:rsidRDefault="00233E70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70" w:rsidRPr="00177D76" w:rsidRDefault="00233E70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70" w:rsidRPr="00177D76" w:rsidRDefault="00233E70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70" w:rsidRPr="00177D76" w:rsidRDefault="00233E70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70" w:rsidRPr="00177D76" w:rsidRDefault="00233E70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33E70" w:rsidRPr="00177D76" w:rsidTr="005A7CBB">
        <w:trPr>
          <w:trHeight w:val="479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70" w:rsidRDefault="00233E70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70" w:rsidRPr="00177D76" w:rsidRDefault="00233E70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70" w:rsidRDefault="00233E70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Менеджмент 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SPA</w:t>
            </w:r>
            <w:r w:rsidRPr="00233E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і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Welless</w:t>
            </w:r>
            <w:proofErr w:type="spellEnd"/>
            <w:r w:rsidRPr="00233E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індустрії</w:t>
            </w:r>
          </w:p>
          <w:p w:rsidR="00233E70" w:rsidRPr="00233E70" w:rsidRDefault="00233E70" w:rsidP="00233E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77D76">
              <w:rPr>
                <w:rFonts w:ascii="Arial" w:hAnsi="Arial" w:cs="Arial"/>
                <w:sz w:val="18"/>
                <w:szCs w:val="18"/>
              </w:rPr>
              <w:t>кр. –</w:t>
            </w:r>
            <w:r>
              <w:rPr>
                <w:rFonts w:ascii="Arial" w:hAnsi="Arial" w:cs="Arial"/>
                <w:sz w:val="18"/>
                <w:szCs w:val="18"/>
              </w:rPr>
              <w:t xml:space="preserve">  зал</w:t>
            </w:r>
            <w:r w:rsidRPr="00177D76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70" w:rsidRPr="00177D76" w:rsidRDefault="00233E70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70" w:rsidRPr="00177D76" w:rsidRDefault="00233E70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70" w:rsidRPr="00177D76" w:rsidRDefault="00233E70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70" w:rsidRPr="00177D76" w:rsidRDefault="00233E70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70" w:rsidRPr="00177D76" w:rsidRDefault="00233E70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61DBE" w:rsidRPr="00177D76" w:rsidTr="005A7CBB">
        <w:trPr>
          <w:trHeight w:val="479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BE" w:rsidRDefault="00A61DBE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BE" w:rsidRDefault="00A61DBE" w:rsidP="004B5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Управління проектами в готельно-ресторанному бізнесі</w:t>
            </w:r>
          </w:p>
          <w:p w:rsidR="00A61DBE" w:rsidRDefault="00A61DBE" w:rsidP="004B5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77D76">
              <w:rPr>
                <w:rFonts w:ascii="Arial" w:hAnsi="Arial" w:cs="Arial"/>
                <w:sz w:val="18"/>
                <w:szCs w:val="18"/>
              </w:rPr>
              <w:t>кр. –</w:t>
            </w:r>
            <w:r>
              <w:rPr>
                <w:rFonts w:ascii="Arial" w:hAnsi="Arial" w:cs="Arial"/>
                <w:sz w:val="18"/>
                <w:szCs w:val="18"/>
              </w:rPr>
              <w:t xml:space="preserve">  зал</w:t>
            </w:r>
            <w:r w:rsidRPr="00177D76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BE" w:rsidRDefault="00A61DBE" w:rsidP="00A61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BE" w:rsidRPr="00177D76" w:rsidRDefault="00A61DBE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BE" w:rsidRPr="00177D76" w:rsidRDefault="00A61DBE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BE" w:rsidRPr="00177D76" w:rsidRDefault="00A61DBE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BE" w:rsidRPr="00177D76" w:rsidRDefault="00A61DBE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BE" w:rsidRPr="00177D76" w:rsidRDefault="00A61DBE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D51A3C" w:rsidRPr="00177D76" w:rsidRDefault="00D51A3C" w:rsidP="00177D76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D51A3C" w:rsidRPr="00177D76" w:rsidSect="00177D7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75AA7"/>
    <w:multiLevelType w:val="hybridMultilevel"/>
    <w:tmpl w:val="1F0689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E638C"/>
    <w:multiLevelType w:val="hybridMultilevel"/>
    <w:tmpl w:val="48122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77D76"/>
    <w:rsid w:val="00142897"/>
    <w:rsid w:val="00177D76"/>
    <w:rsid w:val="001A6B80"/>
    <w:rsid w:val="00233E70"/>
    <w:rsid w:val="005A7CBB"/>
    <w:rsid w:val="006F3DAF"/>
    <w:rsid w:val="00705804"/>
    <w:rsid w:val="00A4551A"/>
    <w:rsid w:val="00A61DBE"/>
    <w:rsid w:val="00D410A7"/>
    <w:rsid w:val="00D51A3C"/>
    <w:rsid w:val="00DD2644"/>
    <w:rsid w:val="00F6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C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2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99547-65D8-43E4-AF21-6F1B2F8A8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1198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2016-11-27T18:27:00Z</dcterms:created>
  <dcterms:modified xsi:type="dcterms:W3CDTF">2016-11-28T14:00:00Z</dcterms:modified>
</cp:coreProperties>
</file>